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bookmarkStart w:id="0" w:name="_GoBack"/>
      <w:bookmarkEnd w:id="0"/>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80E7C" w:rsidRDefault="00870850" w:rsidP="00B96FC0">
      <w:pPr>
        <w:pStyle w:val="NoSpacing"/>
        <w:ind w:left="-86"/>
        <w:jc w:val="center"/>
        <w:rPr>
          <w:rFonts w:ascii="Arial" w:hAnsi="Arial" w:cs="Arial"/>
          <w:b/>
          <w:sz w:val="28"/>
          <w:szCs w:val="36"/>
        </w:rPr>
      </w:pPr>
      <w:r w:rsidRPr="00B80E7C">
        <w:rPr>
          <w:rFonts w:ascii="Arial" w:hAnsi="Arial" w:cs="Arial"/>
          <w:b/>
          <w:sz w:val="28"/>
          <w:szCs w:val="36"/>
        </w:rPr>
        <w:t xml:space="preserve">AHNCI </w:t>
      </w:r>
      <w:r w:rsidR="00922C3C" w:rsidRPr="00B80E7C">
        <w:rPr>
          <w:rFonts w:ascii="Arial" w:hAnsi="Arial" w:cs="Arial"/>
          <w:b/>
          <w:sz w:val="28"/>
          <w:szCs w:val="36"/>
        </w:rPr>
        <w:t xml:space="preserve">COLON AND RECTAL </w:t>
      </w:r>
      <w:r w:rsidR="005718DD" w:rsidRPr="00B80E7C">
        <w:rPr>
          <w:rFonts w:ascii="Arial" w:hAnsi="Arial" w:cs="Arial"/>
          <w:b/>
          <w:sz w:val="28"/>
          <w:szCs w:val="36"/>
        </w:rPr>
        <w:t>TUMOR BOARD</w:t>
      </w:r>
    </w:p>
    <w:p w:rsidR="005718DD" w:rsidRPr="00EB202C" w:rsidRDefault="0089150E" w:rsidP="00B96FC0">
      <w:pPr>
        <w:ind w:left="-86"/>
        <w:jc w:val="center"/>
        <w:rPr>
          <w:rFonts w:ascii="Arial" w:hAnsi="Arial" w:cs="Arial"/>
          <w:sz w:val="20"/>
          <w:szCs w:val="28"/>
        </w:rPr>
      </w:pPr>
      <w:r w:rsidRPr="00EB202C">
        <w:rPr>
          <w:rFonts w:ascii="Arial" w:hAnsi="Arial" w:cs="Arial"/>
          <w:sz w:val="20"/>
          <w:szCs w:val="28"/>
        </w:rPr>
        <w:t>Friday, July 26</w:t>
      </w:r>
      <w:r w:rsidR="00922C3C" w:rsidRPr="00EB202C">
        <w:rPr>
          <w:rFonts w:ascii="Arial" w:hAnsi="Arial" w:cs="Arial"/>
          <w:sz w:val="20"/>
          <w:szCs w:val="28"/>
        </w:rPr>
        <w:t>, 2019</w:t>
      </w:r>
    </w:p>
    <w:p w:rsidR="005718DD" w:rsidRPr="00EB202C" w:rsidRDefault="00922C3C" w:rsidP="00B96FC0">
      <w:pPr>
        <w:ind w:left="-86"/>
        <w:jc w:val="center"/>
        <w:rPr>
          <w:rFonts w:ascii="Arial" w:hAnsi="Arial" w:cs="Arial"/>
          <w:sz w:val="20"/>
          <w:szCs w:val="28"/>
        </w:rPr>
      </w:pPr>
      <w:r w:rsidRPr="00EB202C">
        <w:rPr>
          <w:rFonts w:ascii="Arial" w:hAnsi="Arial" w:cs="Arial"/>
          <w:sz w:val="20"/>
          <w:szCs w:val="28"/>
        </w:rPr>
        <w:t>7:00-8:00</w:t>
      </w:r>
      <w:r w:rsidR="00870850" w:rsidRPr="00EB202C">
        <w:rPr>
          <w:rFonts w:ascii="Arial" w:hAnsi="Arial" w:cs="Arial"/>
          <w:sz w:val="20"/>
          <w:szCs w:val="28"/>
        </w:rPr>
        <w:t xml:space="preserve"> am</w:t>
      </w:r>
    </w:p>
    <w:p w:rsidR="005718DD" w:rsidRPr="00EB202C" w:rsidRDefault="00870850" w:rsidP="00B96FC0">
      <w:pPr>
        <w:ind w:left="-86"/>
        <w:jc w:val="center"/>
        <w:rPr>
          <w:rFonts w:ascii="Arial" w:hAnsi="Arial" w:cs="Arial"/>
          <w:sz w:val="20"/>
          <w:szCs w:val="28"/>
        </w:rPr>
      </w:pPr>
      <w:r w:rsidRPr="00EB202C">
        <w:rPr>
          <w:rFonts w:ascii="Arial" w:hAnsi="Arial" w:cs="Arial"/>
          <w:sz w:val="20"/>
          <w:szCs w:val="28"/>
        </w:rPr>
        <w:t>Pugh Classroom, 2</w:t>
      </w:r>
      <w:r w:rsidRPr="00EB202C">
        <w:rPr>
          <w:rFonts w:ascii="Arial" w:hAnsi="Arial" w:cs="Arial"/>
          <w:sz w:val="20"/>
          <w:szCs w:val="28"/>
          <w:vertAlign w:val="superscript"/>
        </w:rPr>
        <w:t>nd</w:t>
      </w:r>
      <w:r w:rsidRPr="00EB202C">
        <w:rPr>
          <w:rFonts w:ascii="Arial" w:hAnsi="Arial" w:cs="Arial"/>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EB202C" w:rsidRDefault="001F783D" w:rsidP="00EB202C">
      <w:pPr>
        <w:ind w:left="-86"/>
        <w:jc w:val="center"/>
        <w:rPr>
          <w:rFonts w:asciiTheme="minorHAnsi" w:hAnsiTheme="minorHAnsi" w:cs="Arial"/>
        </w:rPr>
      </w:pPr>
      <w:proofErr w:type="gramStart"/>
      <w:r w:rsidRPr="00EB202C">
        <w:rPr>
          <w:rFonts w:asciiTheme="minorHAnsi" w:hAnsiTheme="minorHAnsi" w:cs="Arial"/>
        </w:rPr>
        <w:t>Zoom</w:t>
      </w:r>
      <w:proofErr w:type="gramEnd"/>
      <w:r w:rsidRPr="00EB202C">
        <w:rPr>
          <w:rFonts w:asciiTheme="minorHAnsi" w:hAnsiTheme="minorHAnsi" w:cs="Arial"/>
        </w:rPr>
        <w:t xml:space="preserve"> Meeting: </w:t>
      </w:r>
      <w:hyperlink r:id="rId9" w:history="1">
        <w:r w:rsidR="00540FA4" w:rsidRPr="00EB202C">
          <w:rPr>
            <w:rStyle w:val="Hyperlink"/>
            <w:rFonts w:asciiTheme="minorHAnsi" w:hAnsiTheme="minorHAnsi" w:cs="Arial"/>
          </w:rPr>
          <w:t>https://zoom.us/j/966171364</w:t>
        </w:r>
      </w:hyperlink>
    </w:p>
    <w:p w:rsidR="0089150E" w:rsidRPr="00EB202C" w:rsidRDefault="001F783D" w:rsidP="001F783D">
      <w:pPr>
        <w:ind w:left="-86"/>
        <w:jc w:val="center"/>
        <w:rPr>
          <w:rFonts w:asciiTheme="minorHAnsi" w:hAnsiTheme="minorHAnsi" w:cs="Arial"/>
        </w:rPr>
      </w:pPr>
      <w:r w:rsidRPr="00EB202C">
        <w:rPr>
          <w:rFonts w:asciiTheme="minorHAnsi" w:hAnsiTheme="minorHAnsi" w:cs="Arial"/>
        </w:rPr>
        <w:t xml:space="preserve">Dial US: </w:t>
      </w:r>
      <w:r w:rsidR="00540FA4" w:rsidRPr="00EB202C">
        <w:rPr>
          <w:rFonts w:asciiTheme="minorHAnsi" w:hAnsiTheme="minorHAnsi" w:cs="Arial"/>
        </w:rPr>
        <w:t>646-558-8656</w:t>
      </w:r>
    </w:p>
    <w:p w:rsidR="00B80E7C" w:rsidRPr="00EB202C" w:rsidRDefault="001F783D" w:rsidP="001F783D">
      <w:pPr>
        <w:ind w:left="-86"/>
        <w:jc w:val="center"/>
        <w:rPr>
          <w:rFonts w:asciiTheme="minorHAnsi" w:hAnsiTheme="minorHAnsi" w:cs="Arial"/>
        </w:rPr>
      </w:pPr>
      <w:r w:rsidRPr="00EB202C">
        <w:rPr>
          <w:rFonts w:asciiTheme="minorHAnsi" w:hAnsiTheme="minorHAnsi" w:cs="Arial"/>
        </w:rPr>
        <w:t xml:space="preserve">Meeting ID: </w:t>
      </w:r>
      <w:r w:rsidR="00540FA4" w:rsidRPr="00EB202C">
        <w:rPr>
          <w:rFonts w:asciiTheme="minorHAnsi" w:hAnsiTheme="minorHAnsi" w:cs="Arial"/>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5718DD" w:rsidRDefault="00922C3C" w:rsidP="00EB202C">
      <w:pPr>
        <w:ind w:left="-86"/>
        <w:jc w:val="center"/>
        <w:rPr>
          <w:rFonts w:ascii="Arial" w:hAnsi="Arial" w:cs="Arial"/>
          <w:sz w:val="20"/>
          <w:szCs w:val="20"/>
        </w:rPr>
      </w:pPr>
      <w:r w:rsidRPr="00EB202C">
        <w:rPr>
          <w:rFonts w:ascii="Arial" w:hAnsi="Arial" w:cs="Arial"/>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EB202C" w:rsidTr="00B80E7C">
        <w:tc>
          <w:tcPr>
            <w:tcW w:w="630" w:type="dxa"/>
          </w:tcPr>
          <w:p w:rsidR="005718DD" w:rsidRPr="00EB202C" w:rsidRDefault="005718DD" w:rsidP="001E6F1E">
            <w:pPr>
              <w:pStyle w:val="NoSpacing"/>
              <w:ind w:left="-90"/>
              <w:rPr>
                <w:rFonts w:asciiTheme="minorHAnsi" w:hAnsiTheme="minorHAnsi" w:cs="Arial"/>
                <w:b/>
              </w:rPr>
            </w:pPr>
            <w:r w:rsidRPr="00EB202C">
              <w:rPr>
                <w:rFonts w:asciiTheme="minorHAnsi" w:hAnsiTheme="minorHAnsi" w:cs="Arial"/>
                <w:b/>
              </w:rPr>
              <w:t xml:space="preserve">Case </w:t>
            </w:r>
          </w:p>
        </w:tc>
        <w:tc>
          <w:tcPr>
            <w:tcW w:w="2160" w:type="dxa"/>
          </w:tcPr>
          <w:p w:rsidR="005718DD" w:rsidRPr="00EB202C" w:rsidRDefault="005718DD" w:rsidP="001E6F1E">
            <w:pPr>
              <w:pStyle w:val="NoSpacing"/>
              <w:ind w:left="-90"/>
              <w:rPr>
                <w:rFonts w:asciiTheme="minorHAnsi" w:hAnsiTheme="minorHAnsi" w:cs="Arial"/>
                <w:b/>
              </w:rPr>
            </w:pPr>
            <w:r w:rsidRPr="00EB202C">
              <w:rPr>
                <w:rFonts w:asciiTheme="minorHAnsi" w:hAnsiTheme="minorHAnsi" w:cs="Arial"/>
                <w:b/>
              </w:rPr>
              <w:t>De-identified patient</w:t>
            </w:r>
          </w:p>
        </w:tc>
        <w:tc>
          <w:tcPr>
            <w:tcW w:w="6930" w:type="dxa"/>
          </w:tcPr>
          <w:p w:rsidR="005718DD" w:rsidRPr="00EB202C" w:rsidRDefault="005718DD" w:rsidP="001E6F1E">
            <w:pPr>
              <w:pStyle w:val="NoSpacing"/>
              <w:ind w:left="-90"/>
              <w:rPr>
                <w:rFonts w:asciiTheme="minorHAnsi" w:hAnsiTheme="minorHAnsi" w:cs="Arial"/>
                <w:b/>
              </w:rPr>
            </w:pPr>
            <w:r w:rsidRPr="00EB202C">
              <w:rPr>
                <w:rFonts w:asciiTheme="minorHAnsi" w:hAnsiTheme="minorHAnsi" w:cs="Arial"/>
                <w:b/>
              </w:rPr>
              <w:t>Reason</w:t>
            </w:r>
          </w:p>
        </w:tc>
        <w:tc>
          <w:tcPr>
            <w:tcW w:w="1080" w:type="dxa"/>
          </w:tcPr>
          <w:p w:rsidR="005718DD" w:rsidRPr="00EB202C" w:rsidRDefault="005718DD" w:rsidP="001E6F1E">
            <w:pPr>
              <w:pStyle w:val="NoSpacing"/>
              <w:ind w:left="-90"/>
              <w:rPr>
                <w:rFonts w:asciiTheme="minorHAnsi" w:hAnsiTheme="minorHAnsi" w:cs="Arial"/>
                <w:b/>
              </w:rPr>
            </w:pPr>
            <w:r w:rsidRPr="00EB202C">
              <w:rPr>
                <w:rFonts w:asciiTheme="minorHAnsi" w:hAnsiTheme="minorHAnsi" w:cs="Arial"/>
                <w:b/>
              </w:rPr>
              <w:t>Presenter</w:t>
            </w:r>
          </w:p>
        </w:tc>
      </w:tr>
      <w:tr w:rsidR="001A086A" w:rsidRPr="00EB202C" w:rsidTr="00B80E7C">
        <w:tc>
          <w:tcPr>
            <w:tcW w:w="630" w:type="dxa"/>
          </w:tcPr>
          <w:p w:rsidR="001A086A" w:rsidRPr="00EB202C" w:rsidRDefault="001A086A" w:rsidP="001E6F1E">
            <w:pPr>
              <w:pStyle w:val="NoSpacing"/>
              <w:ind w:left="-90"/>
              <w:rPr>
                <w:rFonts w:asciiTheme="minorHAnsi" w:hAnsiTheme="minorHAnsi" w:cs="Arial"/>
              </w:rPr>
            </w:pPr>
            <w:r w:rsidRPr="00EB202C">
              <w:rPr>
                <w:rFonts w:asciiTheme="minorHAnsi" w:hAnsiTheme="minorHAnsi" w:cs="Arial"/>
              </w:rPr>
              <w:t>1</w:t>
            </w:r>
          </w:p>
        </w:tc>
        <w:tc>
          <w:tcPr>
            <w:tcW w:w="2160" w:type="dxa"/>
          </w:tcPr>
          <w:p w:rsidR="001A086A" w:rsidRPr="00EB202C" w:rsidRDefault="001A086A" w:rsidP="00DC688E">
            <w:pPr>
              <w:pStyle w:val="NoSpacing"/>
              <w:ind w:left="-90"/>
              <w:rPr>
                <w:rFonts w:asciiTheme="minorHAnsi" w:hAnsiTheme="minorHAnsi" w:cs="Arial"/>
              </w:rPr>
            </w:pPr>
            <w:r w:rsidRPr="00EB202C">
              <w:rPr>
                <w:rFonts w:asciiTheme="minorHAnsi" w:hAnsiTheme="minorHAnsi" w:cs="Arial"/>
              </w:rPr>
              <w:t>SL/ MRN: 868359</w:t>
            </w:r>
          </w:p>
        </w:tc>
        <w:tc>
          <w:tcPr>
            <w:tcW w:w="6930" w:type="dxa"/>
          </w:tcPr>
          <w:p w:rsidR="001A086A" w:rsidRPr="00EB202C" w:rsidRDefault="001A086A" w:rsidP="00EF52FD">
            <w:pPr>
              <w:rPr>
                <w:rFonts w:asciiTheme="minorHAnsi" w:hAnsiTheme="minorHAnsi"/>
              </w:rPr>
            </w:pPr>
            <w:r w:rsidRPr="00EB202C">
              <w:rPr>
                <w:rFonts w:asciiTheme="minorHAnsi" w:hAnsiTheme="minorHAnsi"/>
              </w:rPr>
              <w:t xml:space="preserve">Metastatic adenocarcinoma of colon – Stage 1 colon cancer 2/2017; recurrence with liver metastases 1/2019; s/p 7 cycles of FOLFOX + bevacizumab followed by </w:t>
            </w:r>
            <w:r w:rsidRPr="00EB202C">
              <w:rPr>
                <w:rFonts w:asciiTheme="minorHAnsi" w:eastAsia="Times New Roman" w:hAnsiTheme="minorHAnsi"/>
                <w:color w:val="000000"/>
                <w:shd w:val="clear" w:color="auto" w:fill="FEFEFE"/>
              </w:rPr>
              <w:t xml:space="preserve">laparoscopic liver wedge resection as well as resection of mesenteric mass and small bowel 7/2019. Presents for discussion of further systemic therapy. </w:t>
            </w:r>
          </w:p>
        </w:tc>
        <w:tc>
          <w:tcPr>
            <w:tcW w:w="1080" w:type="dxa"/>
          </w:tcPr>
          <w:p w:rsidR="001A086A" w:rsidRPr="00EB202C" w:rsidRDefault="001A086A" w:rsidP="00DC688E">
            <w:pPr>
              <w:pStyle w:val="NoSpacing"/>
              <w:ind w:left="-90"/>
              <w:rPr>
                <w:rFonts w:asciiTheme="minorHAnsi" w:hAnsiTheme="minorHAnsi" w:cs="Arial"/>
              </w:rPr>
            </w:pPr>
            <w:r w:rsidRPr="00EB202C">
              <w:rPr>
                <w:rFonts w:asciiTheme="minorHAnsi" w:hAnsiTheme="minorHAnsi" w:cs="Arial"/>
              </w:rPr>
              <w:t>CH</w:t>
            </w:r>
          </w:p>
        </w:tc>
      </w:tr>
      <w:tr w:rsidR="001A086A" w:rsidRPr="00EB202C" w:rsidTr="00B80E7C">
        <w:tc>
          <w:tcPr>
            <w:tcW w:w="630" w:type="dxa"/>
          </w:tcPr>
          <w:p w:rsidR="001A086A" w:rsidRPr="00EB202C" w:rsidRDefault="001A086A" w:rsidP="001E6F1E">
            <w:pPr>
              <w:pStyle w:val="NoSpacing"/>
              <w:ind w:left="-90"/>
              <w:rPr>
                <w:rFonts w:asciiTheme="minorHAnsi" w:hAnsiTheme="minorHAnsi" w:cs="Arial"/>
              </w:rPr>
            </w:pPr>
            <w:r w:rsidRPr="00EB202C">
              <w:rPr>
                <w:rFonts w:asciiTheme="minorHAnsi" w:hAnsiTheme="minorHAnsi" w:cs="Arial"/>
              </w:rPr>
              <w:t>2</w:t>
            </w:r>
          </w:p>
        </w:tc>
        <w:tc>
          <w:tcPr>
            <w:tcW w:w="2160" w:type="dxa"/>
          </w:tcPr>
          <w:p w:rsidR="001A086A" w:rsidRPr="00EB202C" w:rsidRDefault="001A086A" w:rsidP="00F91314">
            <w:pPr>
              <w:pStyle w:val="NoSpacing"/>
              <w:ind w:left="-90"/>
              <w:rPr>
                <w:rFonts w:asciiTheme="minorHAnsi" w:hAnsiTheme="minorHAnsi" w:cs="Arial"/>
              </w:rPr>
            </w:pPr>
            <w:r w:rsidRPr="00EB202C">
              <w:rPr>
                <w:rFonts w:asciiTheme="minorHAnsi" w:hAnsiTheme="minorHAnsi" w:cs="Arial"/>
              </w:rPr>
              <w:t>DS/ MRN: 5463674</w:t>
            </w:r>
          </w:p>
        </w:tc>
        <w:tc>
          <w:tcPr>
            <w:tcW w:w="6930" w:type="dxa"/>
          </w:tcPr>
          <w:p w:rsidR="001A086A" w:rsidRPr="00EB202C" w:rsidRDefault="001A086A" w:rsidP="00F91314">
            <w:pPr>
              <w:rPr>
                <w:rFonts w:asciiTheme="minorHAnsi" w:hAnsiTheme="minorHAnsi" w:cs="Arial"/>
              </w:rPr>
            </w:pPr>
            <w:r w:rsidRPr="00EB202C">
              <w:rPr>
                <w:rFonts w:asciiTheme="minorHAnsi" w:hAnsiTheme="minorHAnsi"/>
              </w:rPr>
              <w:t>Rectal cancer</w:t>
            </w:r>
          </w:p>
        </w:tc>
        <w:tc>
          <w:tcPr>
            <w:tcW w:w="1080" w:type="dxa"/>
          </w:tcPr>
          <w:p w:rsidR="001A086A" w:rsidRPr="00EB202C" w:rsidRDefault="001A086A" w:rsidP="00F91314">
            <w:pPr>
              <w:pStyle w:val="NoSpacing"/>
              <w:ind w:left="-90"/>
              <w:rPr>
                <w:rFonts w:asciiTheme="minorHAnsi" w:hAnsiTheme="minorHAnsi" w:cs="Arial"/>
              </w:rPr>
            </w:pPr>
            <w:r w:rsidRPr="00EB202C">
              <w:rPr>
                <w:rFonts w:asciiTheme="minorHAnsi" w:hAnsiTheme="minorHAnsi" w:cs="Arial"/>
              </w:rPr>
              <w:t>RF</w:t>
            </w:r>
          </w:p>
        </w:tc>
      </w:tr>
      <w:tr w:rsidR="00EB202C" w:rsidRPr="00EB202C" w:rsidTr="00B80E7C">
        <w:tc>
          <w:tcPr>
            <w:tcW w:w="630" w:type="dxa"/>
          </w:tcPr>
          <w:p w:rsidR="00EB202C" w:rsidRPr="00EB202C" w:rsidRDefault="00EB202C" w:rsidP="001E6F1E">
            <w:pPr>
              <w:pStyle w:val="NoSpacing"/>
              <w:ind w:left="-90"/>
              <w:rPr>
                <w:rFonts w:asciiTheme="minorHAnsi" w:hAnsiTheme="minorHAnsi" w:cs="Arial"/>
              </w:rPr>
            </w:pPr>
            <w:r w:rsidRPr="00EB202C">
              <w:rPr>
                <w:rFonts w:asciiTheme="minorHAnsi" w:hAnsiTheme="minorHAnsi" w:cs="Arial"/>
              </w:rPr>
              <w:t>3</w:t>
            </w:r>
          </w:p>
        </w:tc>
        <w:tc>
          <w:tcPr>
            <w:tcW w:w="2160" w:type="dxa"/>
          </w:tcPr>
          <w:p w:rsidR="00EB202C" w:rsidRPr="00EB202C" w:rsidRDefault="00EB202C" w:rsidP="00991E06">
            <w:pPr>
              <w:ind w:left="-108"/>
              <w:rPr>
                <w:rFonts w:asciiTheme="minorHAnsi" w:eastAsia="Times New Roman" w:hAnsiTheme="minorHAnsi" w:cs="Tahoma"/>
                <w:color w:val="000000"/>
              </w:rPr>
            </w:pPr>
            <w:r w:rsidRPr="00EB202C">
              <w:rPr>
                <w:rFonts w:asciiTheme="minorHAnsi" w:eastAsia="Times New Roman" w:hAnsiTheme="minorHAnsi" w:cs="Tahoma"/>
                <w:color w:val="000000"/>
              </w:rPr>
              <w:t>TG/ MRN:</w:t>
            </w:r>
            <w:r w:rsidRPr="00EB202C">
              <w:rPr>
                <w:rFonts w:asciiTheme="minorHAnsi" w:eastAsia="Times New Roman" w:hAnsiTheme="minorHAnsi" w:cs="Tahoma"/>
                <w:color w:val="000000"/>
                <w:lang w:val="en"/>
              </w:rPr>
              <w:t>10905712</w:t>
            </w:r>
          </w:p>
          <w:p w:rsidR="00EB202C" w:rsidRPr="00EB202C" w:rsidRDefault="00EB202C" w:rsidP="00472D29">
            <w:pPr>
              <w:ind w:left="-108"/>
              <w:rPr>
                <w:rFonts w:asciiTheme="minorHAnsi" w:eastAsia="Times New Roman" w:hAnsiTheme="minorHAnsi" w:cs="Tahoma"/>
                <w:color w:val="000000"/>
              </w:rPr>
            </w:pPr>
          </w:p>
        </w:tc>
        <w:tc>
          <w:tcPr>
            <w:tcW w:w="6930" w:type="dxa"/>
          </w:tcPr>
          <w:p w:rsidR="00EB202C" w:rsidRPr="00EB202C" w:rsidRDefault="00EB202C" w:rsidP="00EB202C">
            <w:pPr>
              <w:rPr>
                <w:rFonts w:asciiTheme="minorHAnsi" w:eastAsia="Times New Roman" w:hAnsiTheme="minorHAnsi" w:cs="Tahoma"/>
                <w:color w:val="000000"/>
              </w:rPr>
            </w:pPr>
            <w:r w:rsidRPr="00EB202C">
              <w:rPr>
                <w:rFonts w:asciiTheme="minorHAnsi" w:eastAsia="Times New Roman" w:hAnsiTheme="minorHAnsi" w:cs="Tahoma"/>
                <w:color w:val="000000"/>
                <w:lang w:val="en"/>
              </w:rPr>
              <w:t xml:space="preserve">Metastatic Colorectal cancer relapsed only in para aortic LN which is responding to chemotherapy. Post 5 cycles today of chemo. </w:t>
            </w:r>
          </w:p>
        </w:tc>
        <w:tc>
          <w:tcPr>
            <w:tcW w:w="1080" w:type="dxa"/>
          </w:tcPr>
          <w:p w:rsidR="00EB202C" w:rsidRPr="00EB202C" w:rsidRDefault="00EB202C" w:rsidP="00F91314">
            <w:pPr>
              <w:pStyle w:val="NoSpacing"/>
              <w:ind w:left="-90"/>
              <w:rPr>
                <w:rFonts w:asciiTheme="minorHAnsi" w:hAnsiTheme="minorHAnsi" w:cs="Arial"/>
              </w:rPr>
            </w:pPr>
            <w:r w:rsidRPr="00EB202C">
              <w:rPr>
                <w:rFonts w:asciiTheme="minorHAnsi" w:hAnsiTheme="minorHAnsi" w:cs="Arial"/>
              </w:rPr>
              <w:t>DS</w:t>
            </w:r>
          </w:p>
        </w:tc>
      </w:tr>
      <w:tr w:rsidR="00EB202C" w:rsidRPr="00EB202C" w:rsidTr="00B80E7C">
        <w:tc>
          <w:tcPr>
            <w:tcW w:w="630" w:type="dxa"/>
          </w:tcPr>
          <w:p w:rsidR="00EB202C" w:rsidRPr="00EB202C" w:rsidRDefault="00EB202C" w:rsidP="001E6F1E">
            <w:pPr>
              <w:pStyle w:val="NoSpacing"/>
              <w:ind w:left="-90"/>
              <w:rPr>
                <w:rFonts w:asciiTheme="minorHAnsi" w:hAnsiTheme="minorHAnsi" w:cs="Arial"/>
              </w:rPr>
            </w:pPr>
            <w:r w:rsidRPr="00EB202C">
              <w:rPr>
                <w:rFonts w:asciiTheme="minorHAnsi" w:hAnsiTheme="minorHAnsi" w:cs="Arial"/>
              </w:rPr>
              <w:t>4</w:t>
            </w:r>
          </w:p>
        </w:tc>
        <w:tc>
          <w:tcPr>
            <w:tcW w:w="2160" w:type="dxa"/>
          </w:tcPr>
          <w:p w:rsidR="00EB202C" w:rsidRPr="00EB202C" w:rsidRDefault="00EB202C" w:rsidP="001A086A">
            <w:pPr>
              <w:ind w:left="-108"/>
              <w:rPr>
                <w:rFonts w:asciiTheme="minorHAnsi" w:eastAsia="Times New Roman" w:hAnsiTheme="minorHAnsi" w:cs="Tahoma"/>
                <w:color w:val="000000"/>
              </w:rPr>
            </w:pPr>
            <w:r w:rsidRPr="00EB202C">
              <w:rPr>
                <w:rFonts w:asciiTheme="minorHAnsi" w:eastAsia="Times New Roman" w:hAnsiTheme="minorHAnsi" w:cs="Tahoma"/>
                <w:color w:val="000000"/>
              </w:rPr>
              <w:t>JJ/MRN: 25959</w:t>
            </w:r>
          </w:p>
          <w:p w:rsidR="00EB202C" w:rsidRPr="00EB202C" w:rsidRDefault="00EB202C" w:rsidP="00F91314">
            <w:pPr>
              <w:pStyle w:val="NoSpacing"/>
              <w:ind w:left="-90"/>
              <w:rPr>
                <w:rFonts w:asciiTheme="minorHAnsi" w:hAnsiTheme="minorHAnsi" w:cs="Arial"/>
              </w:rPr>
            </w:pPr>
          </w:p>
        </w:tc>
        <w:tc>
          <w:tcPr>
            <w:tcW w:w="6930" w:type="dxa"/>
          </w:tcPr>
          <w:p w:rsidR="00EB202C" w:rsidRPr="00EB202C" w:rsidRDefault="00EB202C" w:rsidP="00F91314">
            <w:pPr>
              <w:pStyle w:val="NoSpacing"/>
              <w:ind w:left="-90"/>
              <w:rPr>
                <w:rFonts w:asciiTheme="minorHAnsi" w:hAnsiTheme="minorHAnsi" w:cs="Arial"/>
              </w:rPr>
            </w:pPr>
            <w:r w:rsidRPr="00EB202C">
              <w:rPr>
                <w:rFonts w:asciiTheme="minorHAnsi" w:eastAsia="Times New Roman" w:hAnsiTheme="minorHAnsi" w:cs="Tahoma"/>
                <w:color w:val="000000"/>
              </w:rPr>
              <w:t xml:space="preserve">58 y/o male with proximal </w:t>
            </w:r>
            <w:proofErr w:type="spellStart"/>
            <w:r w:rsidRPr="00EB202C">
              <w:rPr>
                <w:rFonts w:asciiTheme="minorHAnsi" w:eastAsia="Times New Roman" w:hAnsiTheme="minorHAnsi" w:cs="Tahoma"/>
                <w:color w:val="000000"/>
              </w:rPr>
              <w:t>jejunal</w:t>
            </w:r>
            <w:proofErr w:type="spellEnd"/>
            <w:r w:rsidRPr="00EB202C">
              <w:rPr>
                <w:rFonts w:asciiTheme="minorHAnsi" w:eastAsia="Times New Roman" w:hAnsiTheme="minorHAnsi" w:cs="Tahoma"/>
                <w:color w:val="000000"/>
              </w:rPr>
              <w:t xml:space="preserve"> mass s/p laparoscopic small bowel resection on 6/8/19. Pathology revealed T3N0 GIST with spindle cell type.</w:t>
            </w:r>
            <w:r w:rsidRPr="00EB202C">
              <w:rPr>
                <w:rStyle w:val="Strong"/>
                <w:rFonts w:asciiTheme="minorHAnsi" w:eastAsia="Times New Roman" w:hAnsiTheme="minorHAnsi" w:cs="Tahoma"/>
                <w:color w:val="000000"/>
              </w:rPr>
              <w:t xml:space="preserve"> </w:t>
            </w:r>
            <w:r w:rsidRPr="00EB202C">
              <w:rPr>
                <w:rFonts w:asciiTheme="minorHAnsi" w:eastAsia="Times New Roman" w:hAnsiTheme="minorHAnsi" w:cs="Tahoma"/>
                <w:color w:val="000000"/>
              </w:rPr>
              <w:t>R</w:t>
            </w:r>
            <w:r w:rsidRPr="00EB202C">
              <w:rPr>
                <w:rFonts w:asciiTheme="minorHAnsi" w:eastAsia="Times New Roman" w:hAnsiTheme="minorHAnsi" w:cs="Tahoma"/>
                <w:color w:val="000000"/>
                <w:u w:val="single"/>
              </w:rPr>
              <w:t>equest pathology review</w:t>
            </w:r>
            <w:r w:rsidRPr="00EB202C">
              <w:rPr>
                <w:rFonts w:asciiTheme="minorHAnsi" w:eastAsia="Times New Roman" w:hAnsiTheme="minorHAnsi" w:cs="Tahoma"/>
                <w:color w:val="000000"/>
              </w:rPr>
              <w:t xml:space="preserve"> and discuss recommendations</w:t>
            </w:r>
          </w:p>
        </w:tc>
        <w:tc>
          <w:tcPr>
            <w:tcW w:w="1080" w:type="dxa"/>
          </w:tcPr>
          <w:p w:rsidR="00EB202C" w:rsidRPr="00EB202C" w:rsidRDefault="00EB202C" w:rsidP="00F91314">
            <w:pPr>
              <w:pStyle w:val="NoSpacing"/>
              <w:ind w:left="-90"/>
              <w:rPr>
                <w:rFonts w:asciiTheme="minorHAnsi" w:hAnsiTheme="minorHAnsi" w:cs="Arial"/>
              </w:rPr>
            </w:pPr>
            <w:r w:rsidRPr="00EB202C">
              <w:rPr>
                <w:rFonts w:asciiTheme="minorHAnsi" w:hAnsiTheme="minorHAnsi" w:cs="Arial"/>
              </w:rPr>
              <w:t>SN</w:t>
            </w:r>
          </w:p>
        </w:tc>
      </w:tr>
      <w:tr w:rsidR="00EB202C" w:rsidRPr="00EB202C" w:rsidTr="00B80E7C">
        <w:tc>
          <w:tcPr>
            <w:tcW w:w="630" w:type="dxa"/>
          </w:tcPr>
          <w:p w:rsidR="00EB202C" w:rsidRPr="00EB202C" w:rsidRDefault="00EB202C" w:rsidP="001E6F1E">
            <w:pPr>
              <w:pStyle w:val="NoSpacing"/>
              <w:ind w:left="-90"/>
              <w:rPr>
                <w:rFonts w:asciiTheme="minorHAnsi" w:hAnsiTheme="minorHAnsi" w:cs="Arial"/>
              </w:rPr>
            </w:pPr>
            <w:r w:rsidRPr="00EB202C">
              <w:rPr>
                <w:rFonts w:asciiTheme="minorHAnsi" w:hAnsiTheme="minorHAnsi" w:cs="Arial"/>
              </w:rPr>
              <w:t>5</w:t>
            </w:r>
          </w:p>
        </w:tc>
        <w:tc>
          <w:tcPr>
            <w:tcW w:w="2160" w:type="dxa"/>
          </w:tcPr>
          <w:p w:rsidR="00EB202C" w:rsidRPr="00EB202C" w:rsidRDefault="00EB202C" w:rsidP="001A086A">
            <w:pPr>
              <w:ind w:left="-108"/>
              <w:rPr>
                <w:rFonts w:asciiTheme="minorHAnsi" w:eastAsia="Times New Roman" w:hAnsiTheme="minorHAnsi" w:cs="Tahoma"/>
                <w:color w:val="000000"/>
              </w:rPr>
            </w:pPr>
            <w:r w:rsidRPr="00EB202C">
              <w:rPr>
                <w:rFonts w:asciiTheme="minorHAnsi" w:eastAsia="Times New Roman" w:hAnsiTheme="minorHAnsi" w:cs="Tahoma"/>
                <w:color w:val="000000"/>
              </w:rPr>
              <w:t xml:space="preserve">JN/ MRN: </w:t>
            </w:r>
            <w:r w:rsidRPr="00EB202C">
              <w:rPr>
                <w:rFonts w:asciiTheme="minorHAnsi" w:hAnsiTheme="minorHAnsi"/>
              </w:rPr>
              <w:t>11323925</w:t>
            </w:r>
          </w:p>
        </w:tc>
        <w:tc>
          <w:tcPr>
            <w:tcW w:w="6930" w:type="dxa"/>
          </w:tcPr>
          <w:p w:rsidR="00EB202C" w:rsidRPr="00EB202C" w:rsidRDefault="00EB202C" w:rsidP="00EB202C">
            <w:pPr>
              <w:rPr>
                <w:rFonts w:asciiTheme="minorHAnsi" w:eastAsia="Times New Roman" w:hAnsiTheme="minorHAnsi"/>
              </w:rPr>
            </w:pPr>
            <w:r w:rsidRPr="00EB202C">
              <w:rPr>
                <w:rFonts w:asciiTheme="minorHAnsi" w:eastAsia="Times New Roman" w:hAnsiTheme="minorHAnsi"/>
              </w:rPr>
              <w:t xml:space="preserve">71yo male with 2cm Right Lower Lobe lung lesion biopsied on 06/11/19 positive for Squamous Cell Carcinoma.; an 8mm left apical lung  nodule for which he is s/p VATS wedge resection 06/28/2019 and pathology is positive for  Adenocarcinoma. S/p Colonoscopy positive for partially obstructing tumor ascending colon s/p biopsy and positive for adenocarcinoma. </w:t>
            </w:r>
          </w:p>
        </w:tc>
        <w:tc>
          <w:tcPr>
            <w:tcW w:w="1080" w:type="dxa"/>
          </w:tcPr>
          <w:p w:rsidR="00EB202C" w:rsidRPr="00EB202C" w:rsidRDefault="00EB202C" w:rsidP="00F91314">
            <w:pPr>
              <w:pStyle w:val="NoSpacing"/>
              <w:ind w:left="-90"/>
              <w:rPr>
                <w:rFonts w:asciiTheme="minorHAnsi" w:hAnsiTheme="minorHAnsi" w:cs="Arial"/>
              </w:rPr>
            </w:pPr>
            <w:r w:rsidRPr="00EB202C">
              <w:rPr>
                <w:rFonts w:asciiTheme="minorHAnsi" w:hAnsiTheme="minorHAnsi" w:cs="Arial"/>
              </w:rPr>
              <w:t>RW/JB</w:t>
            </w:r>
          </w:p>
        </w:tc>
      </w:tr>
    </w:tbl>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487975"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5FFAC7EF" wp14:editId="32D50181">
                <wp:simplePos x="0" y="0"/>
                <wp:positionH relativeFrom="column">
                  <wp:posOffset>496570</wp:posOffset>
                </wp:positionH>
                <wp:positionV relativeFrom="paragraph">
                  <wp:posOffset>-196215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CA31BD">
                              <w:rPr>
                                <w:rFonts w:ascii="Arial" w:hAnsi="Arial" w:cs="Arial"/>
                                <w:color w:val="2F2F2F"/>
                                <w:shd w:val="clear" w:color="auto" w:fill="FFFFFF"/>
                              </w:rPr>
                              <w:t>SETKEP</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pt;margin-top:-15.4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CA31BD">
                        <w:rPr>
                          <w:rFonts w:ascii="Arial" w:hAnsi="Arial" w:cs="Arial"/>
                          <w:color w:val="2F2F2F"/>
                          <w:shd w:val="clear" w:color="auto" w:fill="FFFFFF"/>
                        </w:rPr>
                        <w:t>SETKEP</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7C56B8" w:rsidRDefault="007C56B8" w:rsidP="001F783D">
      <w:pPr>
        <w:pStyle w:val="NoSpacing"/>
        <w:rPr>
          <w:rStyle w:val="apple-converted-space"/>
          <w:rFonts w:cs="Helvetica"/>
          <w:sz w:val="18"/>
          <w:szCs w:val="20"/>
          <w:u w:val="single"/>
          <w:shd w:val="clear" w:color="auto" w:fill="FFFFFF"/>
        </w:rPr>
      </w:pPr>
    </w:p>
    <w:p w:rsidR="007C56B8" w:rsidRPr="007C56B8" w:rsidRDefault="007C56B8" w:rsidP="007C56B8">
      <w:pPr>
        <w:pStyle w:val="NoSpacing"/>
        <w:ind w:left="-360"/>
        <w:rPr>
          <w:rStyle w:val="apple-converted-space"/>
          <w:rFonts w:ascii="Tahoma" w:hAnsi="Tahoma" w:cs="Tahoma"/>
          <w:sz w:val="16"/>
          <w:szCs w:val="16"/>
          <w:u w:val="single"/>
          <w:shd w:val="clear" w:color="auto" w:fill="FFFFFF"/>
        </w:rPr>
      </w:pPr>
      <w:r w:rsidRPr="007C56B8">
        <w:rPr>
          <w:rStyle w:val="apple-converted-space"/>
          <w:rFonts w:ascii="Tahoma" w:hAnsi="Tahoma" w:cs="Tahoma"/>
          <w:sz w:val="16"/>
          <w:szCs w:val="16"/>
          <w:u w:val="single"/>
          <w:shd w:val="clear" w:color="auto" w:fill="FFFFFF"/>
        </w:rPr>
        <w:t>Objectives</w:t>
      </w:r>
    </w:p>
    <w:p w:rsidR="007C56B8" w:rsidRPr="007C56B8" w:rsidRDefault="007C56B8" w:rsidP="007C56B8">
      <w:pPr>
        <w:pStyle w:val="NoSpacing"/>
        <w:ind w:left="-360"/>
        <w:rPr>
          <w:rStyle w:val="apple-converted-space"/>
          <w:rFonts w:ascii="Tahoma" w:hAnsi="Tahoma" w:cs="Tahoma"/>
          <w:sz w:val="16"/>
          <w:szCs w:val="16"/>
          <w:shd w:val="clear" w:color="auto" w:fill="FFFFFF"/>
        </w:rPr>
      </w:pPr>
      <w:r w:rsidRPr="007C56B8">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7C56B8" w:rsidRPr="007C56B8" w:rsidRDefault="007C56B8" w:rsidP="007C56B8">
      <w:pPr>
        <w:pStyle w:val="NoSpacing"/>
        <w:ind w:left="-360"/>
        <w:rPr>
          <w:sz w:val="16"/>
          <w:szCs w:val="16"/>
          <w:u w:val="single"/>
        </w:rPr>
      </w:pPr>
    </w:p>
    <w:p w:rsidR="007C56B8" w:rsidRPr="007C56B8" w:rsidRDefault="007C56B8" w:rsidP="007C56B8">
      <w:pPr>
        <w:pStyle w:val="NoSpacing"/>
        <w:ind w:left="-360"/>
        <w:rPr>
          <w:rFonts w:ascii="Tahoma" w:hAnsi="Tahoma" w:cs="Tahoma"/>
          <w:sz w:val="16"/>
          <w:szCs w:val="16"/>
          <w:u w:val="single"/>
        </w:rPr>
      </w:pPr>
      <w:r w:rsidRPr="007C56B8">
        <w:rPr>
          <w:rFonts w:ascii="Tahoma" w:hAnsi="Tahoma" w:cs="Tahoma"/>
          <w:sz w:val="16"/>
          <w:szCs w:val="16"/>
          <w:u w:val="single"/>
        </w:rPr>
        <w:t>Accreditation:</w:t>
      </w:r>
    </w:p>
    <w:p w:rsidR="007C56B8" w:rsidRPr="007C56B8" w:rsidRDefault="007C56B8" w:rsidP="007C56B8">
      <w:pPr>
        <w:pStyle w:val="NoSpacing"/>
        <w:ind w:left="-360"/>
        <w:rPr>
          <w:rFonts w:ascii="Tahoma" w:hAnsi="Tahoma" w:cs="Tahoma"/>
          <w:sz w:val="16"/>
          <w:szCs w:val="16"/>
        </w:rPr>
      </w:pPr>
      <w:r w:rsidRPr="007C56B8">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7C56B8" w:rsidRPr="007C56B8" w:rsidRDefault="007C56B8" w:rsidP="007C56B8">
      <w:pPr>
        <w:pStyle w:val="NoSpacing"/>
        <w:ind w:left="-360"/>
        <w:rPr>
          <w:rFonts w:ascii="Tahoma" w:hAnsi="Tahoma" w:cs="Tahoma"/>
          <w:sz w:val="16"/>
          <w:szCs w:val="16"/>
          <w:u w:val="single"/>
        </w:rPr>
      </w:pPr>
    </w:p>
    <w:p w:rsidR="007C56B8" w:rsidRPr="007C56B8" w:rsidRDefault="007C56B8" w:rsidP="007C56B8">
      <w:pPr>
        <w:pStyle w:val="NoSpacing"/>
        <w:ind w:left="-360"/>
        <w:rPr>
          <w:rFonts w:ascii="Tahoma" w:hAnsi="Tahoma" w:cs="Tahoma"/>
          <w:sz w:val="16"/>
          <w:szCs w:val="16"/>
          <w:u w:val="single"/>
        </w:rPr>
      </w:pPr>
      <w:r w:rsidRPr="007C56B8">
        <w:rPr>
          <w:rFonts w:ascii="Tahoma" w:hAnsi="Tahoma" w:cs="Tahoma"/>
          <w:sz w:val="16"/>
          <w:szCs w:val="16"/>
          <w:u w:val="single"/>
        </w:rPr>
        <w:t>Disclosure:</w:t>
      </w:r>
    </w:p>
    <w:p w:rsidR="007C56B8" w:rsidRPr="007C56B8" w:rsidRDefault="007C56B8" w:rsidP="007C56B8">
      <w:pPr>
        <w:pStyle w:val="NoSpacing"/>
        <w:ind w:left="-360"/>
        <w:rPr>
          <w:rFonts w:ascii="Tahoma" w:hAnsi="Tahoma" w:cs="Tahoma"/>
          <w:sz w:val="16"/>
          <w:szCs w:val="16"/>
        </w:rPr>
      </w:pPr>
      <w:r w:rsidRPr="007C56B8">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7C56B8" w:rsidRPr="007C56B8" w:rsidRDefault="007C56B8" w:rsidP="007C56B8">
      <w:pPr>
        <w:pStyle w:val="NoSpacing"/>
        <w:ind w:left="-360"/>
        <w:rPr>
          <w:rFonts w:ascii="Tahoma" w:hAnsi="Tahoma" w:cs="Tahoma"/>
          <w:sz w:val="16"/>
          <w:szCs w:val="16"/>
          <w:u w:val="single"/>
        </w:rPr>
      </w:pPr>
    </w:p>
    <w:p w:rsidR="007C56B8" w:rsidRPr="007C56B8" w:rsidRDefault="007C56B8" w:rsidP="007C56B8">
      <w:pPr>
        <w:pStyle w:val="NoSpacing"/>
        <w:ind w:left="-360"/>
        <w:rPr>
          <w:rFonts w:ascii="Tahoma" w:hAnsi="Tahoma" w:cs="Tahoma"/>
          <w:sz w:val="16"/>
          <w:szCs w:val="16"/>
        </w:rPr>
      </w:pPr>
      <w:r w:rsidRPr="007C56B8">
        <w:rPr>
          <w:rFonts w:ascii="Tahoma" w:hAnsi="Tahoma" w:cs="Tahoma"/>
          <w:sz w:val="16"/>
          <w:szCs w:val="16"/>
          <w:u w:val="single"/>
        </w:rPr>
        <w:t>Moderators:</w:t>
      </w:r>
      <w:r w:rsidRPr="007C56B8">
        <w:rPr>
          <w:rFonts w:ascii="Tahoma" w:hAnsi="Tahoma" w:cs="Tahoma"/>
          <w:sz w:val="16"/>
          <w:szCs w:val="16"/>
        </w:rPr>
        <w:tab/>
        <w:t>Alexander Kirichenko, MD /Dulabh Monga, MD /James McCormick, DO/Richard Fortunato, MD</w:t>
      </w:r>
    </w:p>
    <w:p w:rsidR="007C56B8" w:rsidRPr="007C56B8" w:rsidRDefault="007C56B8" w:rsidP="001F783D">
      <w:pPr>
        <w:pStyle w:val="NoSpacing"/>
        <w:rPr>
          <w:rStyle w:val="apple-converted-space"/>
          <w:rFonts w:cs="Helvetica"/>
          <w:sz w:val="16"/>
          <w:szCs w:val="16"/>
          <w:u w:val="single"/>
          <w:shd w:val="clear" w:color="auto" w:fill="FFFFFF"/>
        </w:rPr>
      </w:pPr>
    </w:p>
    <w:sectPr w:rsidR="007C56B8" w:rsidRPr="007C56B8"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E6F1E"/>
    <w:rsid w:val="001F783D"/>
    <w:rsid w:val="00234282"/>
    <w:rsid w:val="0034710F"/>
    <w:rsid w:val="0042790D"/>
    <w:rsid w:val="00455DC8"/>
    <w:rsid w:val="00487975"/>
    <w:rsid w:val="00490F70"/>
    <w:rsid w:val="004C7836"/>
    <w:rsid w:val="00540FA4"/>
    <w:rsid w:val="005718DD"/>
    <w:rsid w:val="00675F3F"/>
    <w:rsid w:val="006E7383"/>
    <w:rsid w:val="00702B89"/>
    <w:rsid w:val="00771371"/>
    <w:rsid w:val="007C56B8"/>
    <w:rsid w:val="00806FB4"/>
    <w:rsid w:val="00870850"/>
    <w:rsid w:val="0089150E"/>
    <w:rsid w:val="008B50AF"/>
    <w:rsid w:val="008B77FC"/>
    <w:rsid w:val="00906693"/>
    <w:rsid w:val="00921E9A"/>
    <w:rsid w:val="00922C3C"/>
    <w:rsid w:val="00934381"/>
    <w:rsid w:val="00953230"/>
    <w:rsid w:val="00991E06"/>
    <w:rsid w:val="00B651B1"/>
    <w:rsid w:val="00B71299"/>
    <w:rsid w:val="00B80E7C"/>
    <w:rsid w:val="00B96FC0"/>
    <w:rsid w:val="00C12DAE"/>
    <w:rsid w:val="00C61F8A"/>
    <w:rsid w:val="00CA31BD"/>
    <w:rsid w:val="00CB6859"/>
    <w:rsid w:val="00D14100"/>
    <w:rsid w:val="00DF1A32"/>
    <w:rsid w:val="00DF6686"/>
    <w:rsid w:val="00E14F62"/>
    <w:rsid w:val="00E44AC9"/>
    <w:rsid w:val="00E64417"/>
    <w:rsid w:val="00E76CC9"/>
    <w:rsid w:val="00EB202C"/>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7</cp:revision>
  <cp:lastPrinted>2019-07-08T19:40:00Z</cp:lastPrinted>
  <dcterms:created xsi:type="dcterms:W3CDTF">2019-07-22T17:26:00Z</dcterms:created>
  <dcterms:modified xsi:type="dcterms:W3CDTF">2020-04-03T13:52:00Z</dcterms:modified>
</cp:coreProperties>
</file>